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7F" w:rsidRDefault="006C705D">
      <w:pPr>
        <w:spacing w:line="560" w:lineRule="exact"/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51017F" w:rsidRDefault="0051017F">
      <w:pPr>
        <w:spacing w:line="560" w:lineRule="exact"/>
        <w:ind w:firstLineChars="200" w:firstLine="640"/>
        <w:rPr>
          <w:rFonts w:eastAsia="黑体"/>
          <w:szCs w:val="32"/>
        </w:rPr>
      </w:pPr>
    </w:p>
    <w:p w:rsidR="0051017F" w:rsidRDefault="006C705D">
      <w:pPr>
        <w:spacing w:line="600" w:lineRule="exact"/>
        <w:ind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</w:t>
      </w:r>
      <w:r>
        <w:rPr>
          <w:rFonts w:eastAsia="方正小标宋简体"/>
          <w:sz w:val="36"/>
          <w:szCs w:val="36"/>
        </w:rPr>
        <w:t>年度高级、正高级人力资源管理师职称评审联系人信息表</w:t>
      </w:r>
    </w:p>
    <w:p w:rsidR="0051017F" w:rsidRDefault="0051017F">
      <w:pPr>
        <w:spacing w:line="240" w:lineRule="exact"/>
        <w:rPr>
          <w:rFonts w:eastAsia="方正小标宋简体"/>
          <w:sz w:val="36"/>
          <w:szCs w:val="36"/>
        </w:rPr>
      </w:pP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755"/>
        <w:gridCol w:w="1670"/>
        <w:gridCol w:w="1988"/>
        <w:gridCol w:w="1988"/>
        <w:gridCol w:w="1961"/>
        <w:gridCol w:w="3380"/>
      </w:tblGrid>
      <w:tr w:rsidR="0051017F">
        <w:trPr>
          <w:trHeight w:val="68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6C705D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单位名称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6C705D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6C705D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职务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6C705D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6C705D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传真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6C705D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邮箱</w:t>
            </w:r>
          </w:p>
        </w:tc>
      </w:tr>
      <w:tr w:rsidR="0051017F">
        <w:trPr>
          <w:trHeight w:val="68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1017F">
        <w:trPr>
          <w:trHeight w:val="68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17F" w:rsidRDefault="0051017F">
            <w:pPr>
              <w:spacing w:line="240" w:lineRule="auto"/>
              <w:ind w:firstLine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6C705D" w:rsidRDefault="006C705D">
      <w:pPr>
        <w:widowControl/>
        <w:spacing w:line="240" w:lineRule="auto"/>
        <w:ind w:firstLine="0"/>
        <w:jc w:val="left"/>
        <w:rPr>
          <w:szCs w:val="30"/>
        </w:rPr>
      </w:pPr>
      <w:bookmarkStart w:id="0" w:name="_GoBack"/>
      <w:bookmarkEnd w:id="0"/>
    </w:p>
    <w:sectPr w:rsidR="006C705D" w:rsidSect="006C705D">
      <w:pgSz w:w="16838" w:h="11906" w:orient="landscape"/>
      <w:pgMar w:top="1440" w:right="1080" w:bottom="1440" w:left="1080" w:header="851" w:footer="1134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BAA"/>
    <w:rsid w:val="0051017F"/>
    <w:rsid w:val="006C705D"/>
    <w:rsid w:val="74E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黄浩琳</dc:creator>
  <cp:lastModifiedBy>专技科:王建文</cp:lastModifiedBy>
  <cp:revision>2</cp:revision>
  <dcterms:created xsi:type="dcterms:W3CDTF">2020-10-30T01:11:00Z</dcterms:created>
  <dcterms:modified xsi:type="dcterms:W3CDTF">2020-10-30T09:22:00Z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